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A7" w:rsidRDefault="004A24A7" w:rsidP="004A24A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BFC9" wp14:editId="54B35184">
                <wp:simplePos x="0" y="0"/>
                <wp:positionH relativeFrom="column">
                  <wp:posOffset>-24765</wp:posOffset>
                </wp:positionH>
                <wp:positionV relativeFrom="paragraph">
                  <wp:posOffset>-229235</wp:posOffset>
                </wp:positionV>
                <wp:extent cx="7198995" cy="546100"/>
                <wp:effectExtent l="0" t="0" r="2095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8995" cy="546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24A7" w:rsidRPr="00491247" w:rsidRDefault="004A24A7" w:rsidP="004A24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91247"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>Earth Science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A24A7" w:rsidRDefault="004A24A7" w:rsidP="004A2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B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-18.05pt;width:566.8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" fillcolor="#a9d18e" strokeweight=".5pt">
                <v:path arrowok="t"/>
                <v:textbox>
                  <w:txbxContent>
                    <w:p w:rsidR="004A24A7" w:rsidRPr="00491247" w:rsidRDefault="004A24A7" w:rsidP="004A24A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91247"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>Earth Science</w:t>
                      </w:r>
                      <w:r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A24A7" w:rsidRDefault="004A24A7" w:rsidP="004A24A7"/>
                  </w:txbxContent>
                </v:textbox>
              </v:shape>
            </w:pict>
          </mc:Fallback>
        </mc:AlternateContent>
      </w:r>
    </w:p>
    <w:p w:rsidR="004A24A7" w:rsidRPr="00491247" w:rsidRDefault="004A24A7" w:rsidP="004A24A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8"/>
          <w:szCs w:val="32"/>
        </w:rPr>
      </w:pPr>
    </w:p>
    <w:p w:rsidR="004A24A7" w:rsidRDefault="0006460A" w:rsidP="004A24A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Unit 5</w:t>
      </w:r>
      <w:r w:rsidR="004A24A7">
        <w:rPr>
          <w:rFonts w:ascii="Comic Sans MS" w:hAnsi="Comic Sans MS"/>
          <w:i/>
          <w:sz w:val="32"/>
          <w:szCs w:val="32"/>
        </w:rPr>
        <w:t xml:space="preserve">: Earth’s Natural Resources  </w:t>
      </w:r>
    </w:p>
    <w:p w:rsidR="004A24A7" w:rsidRPr="007B44F9" w:rsidRDefault="004A24A7" w:rsidP="004A24A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12"/>
          <w:szCs w:val="32"/>
        </w:rPr>
      </w:pPr>
    </w:p>
    <w:p w:rsidR="004A24A7" w:rsidRPr="000104D6" w:rsidRDefault="004A24A7" w:rsidP="004A24A7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8"/>
          <w:szCs w:val="40"/>
          <w:u w:val="single"/>
        </w:rPr>
      </w:pPr>
      <w:bookmarkStart w:id="0" w:name="_GoBack"/>
      <w:bookmarkEnd w:id="0"/>
    </w:p>
    <w:p w:rsidR="004A24A7" w:rsidRDefault="004A24A7" w:rsidP="004A24A7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32"/>
          <w:szCs w:val="40"/>
          <w:u w:val="single"/>
        </w:rPr>
        <w:sectPr w:rsidR="004A24A7" w:rsidSect="008B698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4A24A7" w:rsidRPr="000104D6" w:rsidRDefault="0006460A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lastRenderedPageBreak/>
        <w:t>12-6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Intro to Unit </w:t>
      </w:r>
    </w:p>
    <w:p w:rsidR="004A24A7" w:rsidRDefault="004A24A7" w:rsidP="004A24A7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Overview Unit </w:t>
      </w:r>
    </w:p>
    <w:p w:rsidR="00BF5C69" w:rsidRPr="00BF5C69" w:rsidRDefault="00485EBB" w:rsidP="00BF5C69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Activity: </w:t>
      </w:r>
      <w:r w:rsidR="00BF5C69">
        <w:rPr>
          <w:rFonts w:ascii="Comic Sans MS" w:hAnsi="Comic Sans MS" w:cs="Arial"/>
          <w:sz w:val="16"/>
        </w:rPr>
        <w:t>Top 5 List of Earth Natural Resources (DEBATE)</w:t>
      </w:r>
    </w:p>
    <w:p w:rsidR="004A24A7" w:rsidRPr="000104D6" w:rsidRDefault="004A24A7" w:rsidP="004A24A7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</w:t>
      </w:r>
      <w:r>
        <w:rPr>
          <w:rFonts w:ascii="Comic Sans MS" w:hAnsi="Comic Sans MS" w:cs="Arial"/>
          <w:sz w:val="16"/>
        </w:rPr>
        <w:t xml:space="preserve">Our Natural Resources (What are NR </w:t>
      </w:r>
      <w:r w:rsidRPr="004A24A7">
        <w:rPr>
          <w:rFonts w:ascii="Comic Sans MS" w:hAnsi="Comic Sans MS" w:cs="Arial"/>
          <w:sz w:val="16"/>
        </w:rPr>
        <w:sym w:font="Wingdings" w:char="F0E0"/>
      </w:r>
      <w:r>
        <w:rPr>
          <w:rFonts w:ascii="Comic Sans MS" w:hAnsi="Comic Sans MS" w:cs="Arial"/>
          <w:sz w:val="16"/>
        </w:rPr>
        <w:t xml:space="preserve"> Slide 16)</w:t>
      </w:r>
      <w:r w:rsidRPr="000104D6">
        <w:rPr>
          <w:rFonts w:ascii="Comic Sans MS" w:hAnsi="Comic Sans MS" w:cs="Arial"/>
          <w:sz w:val="16"/>
        </w:rPr>
        <w:t xml:space="preserve"> </w:t>
      </w:r>
    </w:p>
    <w:p w:rsidR="004A24A7" w:rsidRPr="000104D6" w:rsidRDefault="004A24A7" w:rsidP="004A24A7">
      <w:pPr>
        <w:numPr>
          <w:ilvl w:val="0"/>
          <w:numId w:val="4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  <w:highlight w:val="yellow"/>
        </w:rPr>
      </w:pPr>
      <w:r w:rsidRPr="000104D6">
        <w:rPr>
          <w:rStyle w:val="style161"/>
          <w:rFonts w:cs="Arial"/>
          <w:b/>
          <w:sz w:val="16"/>
          <w:highlight w:val="yellow"/>
        </w:rPr>
        <w:t xml:space="preserve">HW: </w:t>
      </w:r>
      <w:r>
        <w:rPr>
          <w:rStyle w:val="style161"/>
          <w:rFonts w:cs="Arial"/>
          <w:b/>
          <w:sz w:val="16"/>
          <w:highlight w:val="yellow"/>
        </w:rPr>
        <w:t>CH 24 Assessment</w:t>
      </w:r>
      <w:r w:rsidR="00BF5C69">
        <w:rPr>
          <w:rStyle w:val="style161"/>
          <w:rFonts w:cs="Arial"/>
          <w:b/>
          <w:sz w:val="16"/>
          <w:highlight w:val="yellow"/>
        </w:rPr>
        <w:t xml:space="preserve"> WS</w:t>
      </w:r>
      <w:r>
        <w:rPr>
          <w:rStyle w:val="style161"/>
          <w:rFonts w:cs="Arial"/>
          <w:b/>
          <w:sz w:val="16"/>
          <w:highlight w:val="yellow"/>
        </w:rPr>
        <w:t xml:space="preserve"> / WS 75 / </w:t>
      </w:r>
      <w:r w:rsidR="00270249">
        <w:rPr>
          <w:rStyle w:val="style161"/>
          <w:rFonts w:cs="Arial"/>
          <w:b/>
          <w:sz w:val="16"/>
          <w:highlight w:val="yellow"/>
        </w:rPr>
        <w:t xml:space="preserve">CH 24 SG </w:t>
      </w:r>
    </w:p>
    <w:p w:rsidR="004A24A7" w:rsidRPr="000104D6" w:rsidRDefault="0006460A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12-7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270249">
        <w:rPr>
          <w:rStyle w:val="Strong"/>
          <w:rFonts w:ascii="Comic Sans MS" w:hAnsi="Comic Sans MS"/>
          <w:szCs w:val="40"/>
          <w:u w:val="single"/>
        </w:rPr>
        <w:t xml:space="preserve">Distribution of Natural Resources 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Correct HW </w:t>
      </w:r>
    </w:p>
    <w:p w:rsidR="004A24A7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Quiz </w:t>
      </w:r>
    </w:p>
    <w:p w:rsidR="00270249" w:rsidRPr="000104D6" w:rsidRDefault="00270249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Notes: Our Natural Resources (Slide 17 </w:t>
      </w:r>
      <w:r w:rsidRPr="00270249">
        <w:rPr>
          <w:rFonts w:ascii="Comic Sans MS" w:hAnsi="Comic Sans MS" w:cs="Arial"/>
          <w:sz w:val="16"/>
        </w:rPr>
        <w:sym w:font="Wingdings" w:char="F0E0"/>
      </w:r>
      <w:r>
        <w:rPr>
          <w:rFonts w:ascii="Comic Sans MS" w:hAnsi="Comic Sans MS" w:cs="Arial"/>
          <w:sz w:val="16"/>
        </w:rPr>
        <w:t xml:space="preserve"> End) 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Style w:val="style161"/>
          <w:rFonts w:cs="Arial"/>
          <w:b/>
          <w:sz w:val="16"/>
          <w:highlight w:val="yellow"/>
        </w:rPr>
      </w:pPr>
      <w:r w:rsidRPr="000104D6">
        <w:rPr>
          <w:rStyle w:val="style161"/>
          <w:rFonts w:cs="Arial"/>
          <w:b/>
          <w:sz w:val="16"/>
          <w:highlight w:val="yellow"/>
        </w:rPr>
        <w:t xml:space="preserve">HW: </w:t>
      </w:r>
      <w:r w:rsidR="00485EBB">
        <w:rPr>
          <w:rStyle w:val="style161"/>
          <w:rFonts w:cs="Arial"/>
          <w:b/>
          <w:sz w:val="16"/>
          <w:highlight w:val="yellow"/>
        </w:rPr>
        <w:t xml:space="preserve">CH 24 SG (sec 24.4) / CH 24 Assessment </w:t>
      </w:r>
      <w:r w:rsidR="00BF5C69">
        <w:rPr>
          <w:rStyle w:val="style161"/>
          <w:rFonts w:cs="Arial"/>
          <w:b/>
          <w:sz w:val="16"/>
          <w:highlight w:val="yellow"/>
        </w:rPr>
        <w:t>WS</w:t>
      </w:r>
    </w:p>
    <w:p w:rsidR="004A24A7" w:rsidRPr="000104D6" w:rsidRDefault="0006460A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12-8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485EBB">
        <w:rPr>
          <w:rStyle w:val="Strong"/>
          <w:rFonts w:ascii="Comic Sans MS" w:hAnsi="Comic Sans MS"/>
          <w:szCs w:val="40"/>
          <w:u w:val="single"/>
        </w:rPr>
        <w:t xml:space="preserve">Natural Resources 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  <w:r w:rsidR="00485EBB">
        <w:rPr>
          <w:rFonts w:ascii="Comic Sans MS" w:hAnsi="Comic Sans MS" w:cs="Arial"/>
          <w:sz w:val="16"/>
        </w:rPr>
        <w:t xml:space="preserve"> / Discuss CH Assessment – Applying SM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Quiz</w:t>
      </w:r>
    </w:p>
    <w:p w:rsidR="004A24A7" w:rsidRDefault="00485EBB" w:rsidP="00BF5C6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Activity: Master 76 – Oil Formation </w:t>
      </w:r>
    </w:p>
    <w:p w:rsidR="004A24A7" w:rsidRPr="00BF5C69" w:rsidRDefault="004A24A7" w:rsidP="00BF5C6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BF5C69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BF5C69" w:rsidRPr="00BF5C69">
        <w:rPr>
          <w:rFonts w:ascii="Comic Sans MS" w:hAnsi="Comic Sans MS" w:cs="Arial"/>
          <w:sz w:val="16"/>
          <w:highlight w:val="yellow"/>
        </w:rPr>
        <w:t>CH 25 Assessment WS</w:t>
      </w:r>
    </w:p>
    <w:p w:rsidR="004A24A7" w:rsidRPr="000104D6" w:rsidRDefault="0006460A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12-9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BF5C69">
        <w:rPr>
          <w:rStyle w:val="Strong"/>
          <w:rFonts w:ascii="Comic Sans MS" w:hAnsi="Comic Sans MS"/>
          <w:szCs w:val="40"/>
          <w:u w:val="single"/>
        </w:rPr>
        <w:t>Human Impacts on Land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Quiz</w:t>
      </w:r>
    </w:p>
    <w:p w:rsidR="004A24A7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</w:t>
      </w:r>
      <w:r w:rsidR="00BF5C69">
        <w:rPr>
          <w:rFonts w:ascii="Comic Sans MS" w:hAnsi="Comic Sans MS" w:cs="Arial"/>
          <w:sz w:val="16"/>
        </w:rPr>
        <w:t xml:space="preserve">Human Impacts on Land (Pop growth </w:t>
      </w:r>
      <w:r w:rsidR="00BF5C69" w:rsidRPr="00BF5C69">
        <w:rPr>
          <w:rFonts w:ascii="Comic Sans MS" w:hAnsi="Comic Sans MS" w:cs="Arial"/>
          <w:sz w:val="16"/>
        </w:rPr>
        <w:sym w:font="Wingdings" w:char="F0E0"/>
      </w:r>
      <w:r w:rsidR="00BF5C69">
        <w:rPr>
          <w:rFonts w:ascii="Comic Sans MS" w:hAnsi="Comic Sans MS" w:cs="Arial"/>
          <w:sz w:val="16"/>
        </w:rPr>
        <w:t xml:space="preserve"> Mining) </w:t>
      </w:r>
      <w:r w:rsidRPr="000104D6">
        <w:rPr>
          <w:rFonts w:ascii="Comic Sans MS" w:hAnsi="Comic Sans MS" w:cs="Arial"/>
          <w:sz w:val="16"/>
        </w:rPr>
        <w:t xml:space="preserve"> </w:t>
      </w:r>
    </w:p>
    <w:p w:rsidR="0006460A" w:rsidRPr="000104D6" w:rsidRDefault="0006460A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Intro Project: American Energy Plan </w:t>
      </w:r>
    </w:p>
    <w:p w:rsidR="004A24A7" w:rsidRPr="000104D6" w:rsidRDefault="004A24A7" w:rsidP="00BF5C6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0104D6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B64B70">
        <w:rPr>
          <w:rFonts w:ascii="Comic Sans MS" w:hAnsi="Comic Sans MS" w:cs="Arial"/>
          <w:b/>
          <w:sz w:val="16"/>
          <w:highlight w:val="yellow"/>
        </w:rPr>
        <w:t>RI: Pop Impacts on Environment / CM: Our Impact on Land</w:t>
      </w:r>
    </w:p>
    <w:p w:rsidR="004A24A7" w:rsidRPr="000104D6" w:rsidRDefault="0006460A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12-12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BF5C69">
        <w:rPr>
          <w:rStyle w:val="Strong"/>
          <w:rFonts w:ascii="Comic Sans MS" w:hAnsi="Comic Sans MS"/>
          <w:szCs w:val="40"/>
          <w:u w:val="single"/>
        </w:rPr>
        <w:t>Human Impacts on Land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Activity: </w:t>
      </w:r>
      <w:r w:rsidR="00B64B70" w:rsidRPr="00B64B70">
        <w:rPr>
          <w:rFonts w:ascii="Comic Sans MS" w:hAnsi="Comic Sans MS" w:cs="Arial"/>
          <w:b/>
          <w:sz w:val="16"/>
        </w:rPr>
        <w:t xml:space="preserve">Geo Lab 26 </w:t>
      </w:r>
    </w:p>
    <w:p w:rsidR="00BF5C69" w:rsidRPr="000104D6" w:rsidRDefault="00BF5C69" w:rsidP="00BF5C69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</w:t>
      </w:r>
      <w:r>
        <w:rPr>
          <w:rFonts w:ascii="Comic Sans MS" w:hAnsi="Comic Sans MS" w:cs="Arial"/>
          <w:sz w:val="16"/>
        </w:rPr>
        <w:t xml:space="preserve">Human Impacts on Land (Land Dev. </w:t>
      </w:r>
      <w:r w:rsidRPr="00BF5C69">
        <w:rPr>
          <w:rFonts w:ascii="Comic Sans MS" w:hAnsi="Comic Sans MS" w:cs="Arial"/>
          <w:sz w:val="16"/>
        </w:rPr>
        <w:sym w:font="Wingdings" w:char="F0E0"/>
      </w:r>
      <w:r>
        <w:rPr>
          <w:rFonts w:ascii="Comic Sans MS" w:hAnsi="Comic Sans MS" w:cs="Arial"/>
          <w:sz w:val="16"/>
        </w:rPr>
        <w:t xml:space="preserve"> Waste Dis.) </w:t>
      </w:r>
      <w:r w:rsidRPr="000104D6">
        <w:rPr>
          <w:rFonts w:ascii="Comic Sans MS" w:hAnsi="Comic Sans MS" w:cs="Arial"/>
          <w:sz w:val="16"/>
        </w:rPr>
        <w:t xml:space="preserve"> </w:t>
      </w:r>
    </w:p>
    <w:p w:rsidR="004A24A7" w:rsidRPr="00B64B70" w:rsidRDefault="004A24A7" w:rsidP="00B64B70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  <w:highlight w:val="yellow"/>
        </w:rPr>
      </w:pPr>
      <w:r w:rsidRPr="00B64B70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B64B70" w:rsidRPr="00B64B70">
        <w:rPr>
          <w:rFonts w:ascii="Comic Sans MS" w:hAnsi="Comic Sans MS" w:cs="Arial"/>
          <w:b/>
          <w:sz w:val="16"/>
          <w:highlight w:val="yellow"/>
        </w:rPr>
        <w:t xml:space="preserve">WS 80 </w:t>
      </w:r>
      <w:r w:rsidR="00B64B70">
        <w:rPr>
          <w:rFonts w:ascii="Comic Sans MS" w:hAnsi="Comic Sans MS" w:cs="Arial"/>
          <w:b/>
          <w:sz w:val="16"/>
          <w:highlight w:val="yellow"/>
        </w:rPr>
        <w:t xml:space="preserve">/ CM Conserving Resource </w:t>
      </w:r>
    </w:p>
    <w:p w:rsidR="004A24A7" w:rsidRPr="000104D6" w:rsidRDefault="0006460A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12-13</w:t>
      </w:r>
      <w:r w:rsidR="001F7A44">
        <w:rPr>
          <w:rStyle w:val="Strong"/>
          <w:rFonts w:ascii="Comic Sans MS" w:hAnsi="Comic Sans MS"/>
          <w:szCs w:val="40"/>
          <w:u w:val="single"/>
        </w:rPr>
        <w:t xml:space="preserve"> Human Impacts on Water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</w:p>
    <w:p w:rsidR="004A24A7" w:rsidRPr="000104D6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4A24A7" w:rsidRPr="001F7A44" w:rsidRDefault="004A24A7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</w:rPr>
      </w:pPr>
      <w:r w:rsidRPr="000104D6">
        <w:rPr>
          <w:rFonts w:ascii="Comic Sans MS" w:hAnsi="Comic Sans MS" w:cs="Arial"/>
          <w:sz w:val="16"/>
        </w:rPr>
        <w:t xml:space="preserve">Quiz </w:t>
      </w:r>
    </w:p>
    <w:p w:rsidR="001F7A44" w:rsidRPr="001F7A44" w:rsidRDefault="001F7A44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</w:rPr>
      </w:pPr>
      <w:r>
        <w:rPr>
          <w:rFonts w:ascii="Comic Sans MS" w:hAnsi="Comic Sans MS" w:cs="Arial"/>
          <w:sz w:val="16"/>
        </w:rPr>
        <w:t xml:space="preserve">Notes: Human Impacts on Water (slide 1 </w:t>
      </w:r>
      <w:r w:rsidRPr="001F7A44">
        <w:rPr>
          <w:rFonts w:ascii="Comic Sans MS" w:hAnsi="Comic Sans MS" w:cs="Arial"/>
          <w:sz w:val="16"/>
        </w:rPr>
        <w:sym w:font="Wingdings" w:char="F0E0"/>
      </w:r>
      <w:r>
        <w:rPr>
          <w:rFonts w:ascii="Comic Sans MS" w:hAnsi="Comic Sans MS" w:cs="Arial"/>
          <w:sz w:val="16"/>
        </w:rPr>
        <w:t xml:space="preserve"> 18)</w:t>
      </w:r>
    </w:p>
    <w:p w:rsidR="001F7A44" w:rsidRPr="000104D6" w:rsidRDefault="001F7A44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</w:rPr>
      </w:pPr>
      <w:r>
        <w:rPr>
          <w:rFonts w:ascii="Comic Sans MS" w:hAnsi="Comic Sans MS" w:cs="Arial"/>
          <w:sz w:val="16"/>
        </w:rPr>
        <w:t xml:space="preserve">Video Clip – Invasive Species </w:t>
      </w:r>
    </w:p>
    <w:p w:rsidR="001F7A44" w:rsidRPr="00B64B70" w:rsidRDefault="001F7A44" w:rsidP="001F7A44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  <w:highlight w:val="yellow"/>
        </w:rPr>
      </w:pPr>
      <w:r w:rsidRPr="00B64B70">
        <w:rPr>
          <w:rFonts w:ascii="Comic Sans MS" w:hAnsi="Comic Sans MS" w:cs="Arial"/>
          <w:b/>
          <w:sz w:val="16"/>
          <w:highlight w:val="yellow"/>
        </w:rPr>
        <w:t xml:space="preserve">HW: </w:t>
      </w:r>
      <w:r>
        <w:rPr>
          <w:rFonts w:ascii="Comic Sans MS" w:hAnsi="Comic Sans MS" w:cs="Arial"/>
          <w:b/>
          <w:sz w:val="16"/>
          <w:highlight w:val="yellow"/>
        </w:rPr>
        <w:t xml:space="preserve">CM: Our Impact on Water and Air / Water Pollution </w:t>
      </w:r>
    </w:p>
    <w:p w:rsidR="001F7A44" w:rsidRDefault="001F7A44" w:rsidP="004A24A7">
      <w:pPr>
        <w:pStyle w:val="NormalWeb"/>
        <w:spacing w:before="0" w:beforeAutospacing="0"/>
        <w:rPr>
          <w:rStyle w:val="Strong"/>
          <w:rFonts w:ascii="Comic Sans MS" w:hAnsi="Comic Sans MS"/>
          <w:szCs w:val="40"/>
          <w:u w:val="single"/>
        </w:rPr>
      </w:pPr>
    </w:p>
    <w:p w:rsidR="001F7A44" w:rsidRDefault="001F7A44" w:rsidP="004A24A7">
      <w:pPr>
        <w:pStyle w:val="NormalWeb"/>
        <w:spacing w:before="0" w:beforeAutospacing="0"/>
        <w:rPr>
          <w:rStyle w:val="Strong"/>
          <w:rFonts w:ascii="Comic Sans MS" w:hAnsi="Comic Sans MS"/>
          <w:szCs w:val="40"/>
          <w:u w:val="single"/>
        </w:rPr>
      </w:pPr>
    </w:p>
    <w:p w:rsidR="004A24A7" w:rsidRPr="000104D6" w:rsidRDefault="009F753F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lastRenderedPageBreak/>
        <w:t>5-</w:t>
      </w:r>
      <w:r w:rsidR="0006460A">
        <w:rPr>
          <w:rStyle w:val="Strong"/>
          <w:rFonts w:ascii="Comic Sans MS" w:hAnsi="Comic Sans MS"/>
          <w:szCs w:val="40"/>
          <w:u w:val="single"/>
        </w:rPr>
        <w:t>14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1F7A44">
        <w:rPr>
          <w:rStyle w:val="Strong"/>
          <w:rFonts w:ascii="Comic Sans MS" w:hAnsi="Comic Sans MS"/>
          <w:szCs w:val="40"/>
          <w:u w:val="single"/>
        </w:rPr>
        <w:t xml:space="preserve">Human Impacts on Air </w:t>
      </w:r>
    </w:p>
    <w:p w:rsidR="001F7A44" w:rsidRPr="001F7A44" w:rsidRDefault="001F7A44" w:rsidP="001F7A4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1F7A44" w:rsidRDefault="001F7A44" w:rsidP="001F7A4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Activity: EN: Tracking Trace Elements </w:t>
      </w:r>
    </w:p>
    <w:p w:rsidR="001F7A44" w:rsidRDefault="001F7A44" w:rsidP="001F7A4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>Notes: Human Impacts on Air</w:t>
      </w:r>
    </w:p>
    <w:p w:rsidR="001F7A44" w:rsidRPr="00BF5C69" w:rsidRDefault="001F7A44" w:rsidP="001F7A4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BF5C69">
        <w:rPr>
          <w:rFonts w:ascii="Comic Sans MS" w:hAnsi="Comic Sans MS" w:cs="Arial"/>
          <w:b/>
          <w:sz w:val="16"/>
          <w:highlight w:val="yellow"/>
        </w:rPr>
        <w:t xml:space="preserve">HW: </w:t>
      </w:r>
      <w:r>
        <w:rPr>
          <w:rFonts w:ascii="Comic Sans MS" w:hAnsi="Comic Sans MS" w:cs="Arial"/>
          <w:sz w:val="16"/>
          <w:highlight w:val="yellow"/>
        </w:rPr>
        <w:t xml:space="preserve">RI: Air Pollution </w:t>
      </w:r>
    </w:p>
    <w:p w:rsidR="004A24A7" w:rsidRPr="000104D6" w:rsidRDefault="009F753F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5-</w:t>
      </w:r>
      <w:r w:rsidR="0006460A">
        <w:rPr>
          <w:rStyle w:val="Strong"/>
          <w:rFonts w:ascii="Comic Sans MS" w:hAnsi="Comic Sans MS"/>
          <w:szCs w:val="40"/>
          <w:u w:val="single"/>
        </w:rPr>
        <w:t>15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1F7A44">
        <w:rPr>
          <w:rStyle w:val="Strong"/>
          <w:rFonts w:ascii="Comic Sans MS" w:hAnsi="Comic Sans MS"/>
          <w:szCs w:val="40"/>
          <w:u w:val="single"/>
        </w:rPr>
        <w:t xml:space="preserve">Natural Resource Project </w:t>
      </w:r>
    </w:p>
    <w:p w:rsidR="004A24A7" w:rsidRPr="001F7A44" w:rsidRDefault="001F7A44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>
        <w:rPr>
          <w:rFonts w:ascii="Comic Sans MS" w:hAnsi="Comic Sans MS" w:cs="Arial"/>
          <w:sz w:val="16"/>
        </w:rPr>
        <w:t>Intro / Explanation of Project</w:t>
      </w:r>
    </w:p>
    <w:p w:rsidR="001F7A44" w:rsidRPr="000104D6" w:rsidRDefault="001F7A44" w:rsidP="004A24A7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>
        <w:rPr>
          <w:rFonts w:ascii="Comic Sans MS" w:hAnsi="Comic Sans MS" w:cs="Arial"/>
          <w:sz w:val="16"/>
        </w:rPr>
        <w:t xml:space="preserve">Work Time </w:t>
      </w:r>
    </w:p>
    <w:p w:rsidR="004A24A7" w:rsidRPr="000104D6" w:rsidRDefault="009F753F" w:rsidP="004A24A7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5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>-</w:t>
      </w:r>
      <w:r w:rsidR="0006460A">
        <w:rPr>
          <w:rStyle w:val="Strong"/>
          <w:rFonts w:ascii="Comic Sans MS" w:hAnsi="Comic Sans MS"/>
          <w:szCs w:val="40"/>
          <w:u w:val="single"/>
        </w:rPr>
        <w:t>16</w:t>
      </w:r>
      <w:r w:rsidR="004A24A7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1F7A44">
        <w:rPr>
          <w:rStyle w:val="Strong"/>
          <w:rFonts w:ascii="Comic Sans MS" w:hAnsi="Comic Sans MS"/>
          <w:szCs w:val="40"/>
          <w:u w:val="single"/>
        </w:rPr>
        <w:t>Natural Resource Project</w:t>
      </w:r>
    </w:p>
    <w:p w:rsidR="004A24A7" w:rsidRPr="000104D6" w:rsidRDefault="001F7A44" w:rsidP="004A24A7">
      <w:pPr>
        <w:numPr>
          <w:ilvl w:val="0"/>
          <w:numId w:val="2"/>
        </w:numPr>
        <w:spacing w:before="100" w:beforeAutospacing="1" w:after="100" w:afterAutospacing="1"/>
        <w:rPr>
          <w:rStyle w:val="style161"/>
          <w:rFonts w:cs="Arial"/>
          <w:sz w:val="16"/>
        </w:rPr>
      </w:pPr>
      <w:r>
        <w:rPr>
          <w:rFonts w:ascii="Comic Sans MS" w:hAnsi="Comic Sans MS" w:cs="Arial"/>
          <w:sz w:val="16"/>
        </w:rPr>
        <w:t xml:space="preserve">Work Time </w:t>
      </w:r>
    </w:p>
    <w:p w:rsidR="001F7A44" w:rsidRPr="000104D6" w:rsidRDefault="001F7A44" w:rsidP="001F7A44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5-</w:t>
      </w:r>
      <w:r w:rsidR="0006460A">
        <w:rPr>
          <w:rStyle w:val="Strong"/>
          <w:rFonts w:ascii="Comic Sans MS" w:hAnsi="Comic Sans MS"/>
          <w:szCs w:val="40"/>
          <w:u w:val="single"/>
        </w:rPr>
        <w:t>17</w:t>
      </w:r>
      <w:r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>
        <w:rPr>
          <w:rStyle w:val="Strong"/>
          <w:rFonts w:ascii="Comic Sans MS" w:hAnsi="Comic Sans MS"/>
          <w:szCs w:val="40"/>
          <w:u w:val="single"/>
        </w:rPr>
        <w:t xml:space="preserve">Review Day </w:t>
      </w:r>
    </w:p>
    <w:p w:rsidR="001F7A44" w:rsidRDefault="0006460A" w:rsidP="001F7A4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>
        <w:rPr>
          <w:rFonts w:ascii="Comic Sans MS" w:hAnsi="Comic Sans MS" w:cs="Arial"/>
          <w:b/>
          <w:i/>
          <w:sz w:val="20"/>
          <w:highlight w:val="yellow"/>
          <w:u w:val="single"/>
        </w:rPr>
        <w:t xml:space="preserve">Work Time </w:t>
      </w:r>
    </w:p>
    <w:p w:rsidR="001F7A44" w:rsidRPr="001F7A44" w:rsidRDefault="001F7A44" w:rsidP="001F7A4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>
        <w:rPr>
          <w:rFonts w:ascii="Comic Sans MS" w:hAnsi="Comic Sans MS" w:cs="Arial"/>
          <w:b/>
          <w:i/>
          <w:sz w:val="20"/>
          <w:highlight w:val="yellow"/>
          <w:u w:val="single"/>
        </w:rPr>
        <w:t xml:space="preserve">Review for Test </w:t>
      </w:r>
    </w:p>
    <w:p w:rsidR="004A24A7" w:rsidRPr="000104D6" w:rsidRDefault="001F7A44" w:rsidP="004A24A7">
      <w:pPr>
        <w:pStyle w:val="NormalWeb"/>
        <w:spacing w:after="0" w:afterAutospacing="0"/>
        <w:rPr>
          <w:rFonts w:ascii="Comic Sans MS" w:hAnsi="Comic Sans MS" w:cs="Arial"/>
          <w:szCs w:val="32"/>
          <w:highlight w:val="yellow"/>
        </w:rPr>
      </w:pPr>
      <w:r>
        <w:rPr>
          <w:rStyle w:val="Strong"/>
          <w:rFonts w:ascii="Comic Sans MS" w:hAnsi="Comic Sans MS"/>
          <w:szCs w:val="32"/>
          <w:highlight w:val="yellow"/>
          <w:u w:val="single"/>
        </w:rPr>
        <w:t>5-</w:t>
      </w:r>
      <w:r w:rsidR="0006460A">
        <w:rPr>
          <w:rStyle w:val="Strong"/>
          <w:rFonts w:ascii="Comic Sans MS" w:hAnsi="Comic Sans MS"/>
          <w:szCs w:val="32"/>
          <w:highlight w:val="yellow"/>
          <w:u w:val="single"/>
        </w:rPr>
        <w:t>19</w:t>
      </w:r>
      <w:r>
        <w:rPr>
          <w:rStyle w:val="Strong"/>
          <w:rFonts w:ascii="Comic Sans MS" w:hAnsi="Comic Sans MS"/>
          <w:szCs w:val="32"/>
          <w:highlight w:val="yellow"/>
          <w:u w:val="single"/>
        </w:rPr>
        <w:t xml:space="preserve"> </w:t>
      </w:r>
      <w:r w:rsidR="004A24A7" w:rsidRPr="000104D6">
        <w:rPr>
          <w:rStyle w:val="Strong"/>
          <w:rFonts w:ascii="Comic Sans MS" w:hAnsi="Comic Sans MS"/>
          <w:szCs w:val="32"/>
          <w:highlight w:val="yellow"/>
          <w:u w:val="single"/>
        </w:rPr>
        <w:t xml:space="preserve">Test </w:t>
      </w:r>
    </w:p>
    <w:p w:rsidR="004A24A7" w:rsidRPr="001F7A44" w:rsidRDefault="001F7A44" w:rsidP="004A24A7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16"/>
          <w:highlight w:val="yellow"/>
        </w:rPr>
      </w:pPr>
      <w:r>
        <w:rPr>
          <w:rFonts w:ascii="Comic Sans MS" w:hAnsi="Comic Sans MS" w:cs="Arial"/>
          <w:sz w:val="16"/>
          <w:highlight w:val="yellow"/>
        </w:rPr>
        <w:t xml:space="preserve">TEST OVER NATURAL RESOURCES AND ENERGY </w:t>
      </w:r>
    </w:p>
    <w:p w:rsidR="0006460A" w:rsidRPr="0006460A" w:rsidRDefault="0006460A" w:rsidP="0006460A">
      <w:pPr>
        <w:pStyle w:val="NormalWeb"/>
        <w:spacing w:after="0" w:afterAutospacing="0"/>
        <w:rPr>
          <w:rFonts w:ascii="Comic Sans MS" w:hAnsi="Comic Sans MS" w:cs="Arial"/>
          <w:szCs w:val="32"/>
        </w:rPr>
      </w:pPr>
      <w:r w:rsidRPr="0006460A">
        <w:rPr>
          <w:rStyle w:val="Strong"/>
          <w:rFonts w:ascii="Comic Sans MS" w:hAnsi="Comic Sans MS"/>
          <w:szCs w:val="32"/>
          <w:u w:val="single"/>
        </w:rPr>
        <w:t xml:space="preserve">5-20 </w:t>
      </w:r>
      <w:r w:rsidRPr="000104D6">
        <w:rPr>
          <w:rStyle w:val="Strong"/>
          <w:rFonts w:ascii="Comic Sans MS" w:hAnsi="Comic Sans MS"/>
          <w:szCs w:val="40"/>
          <w:u w:val="single"/>
        </w:rPr>
        <w:t>Intro to Unit</w:t>
      </w:r>
      <w:r>
        <w:rPr>
          <w:rStyle w:val="Strong"/>
          <w:rFonts w:ascii="Comic Sans MS" w:hAnsi="Comic Sans MS"/>
          <w:szCs w:val="40"/>
          <w:u w:val="single"/>
        </w:rPr>
        <w:t xml:space="preserve"> 6: Space</w:t>
      </w:r>
    </w:p>
    <w:p w:rsidR="0006460A" w:rsidRDefault="0006460A" w:rsidP="0006460A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Packet Handout / </w:t>
      </w:r>
      <w:r w:rsidRPr="000104D6">
        <w:rPr>
          <w:rFonts w:ascii="Comic Sans MS" w:hAnsi="Comic Sans MS" w:cs="Arial"/>
          <w:sz w:val="16"/>
        </w:rPr>
        <w:t xml:space="preserve">Overview Unit </w:t>
      </w:r>
    </w:p>
    <w:p w:rsidR="0006460A" w:rsidRDefault="0006460A" w:rsidP="0006460A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Discuss Last Unit and Exam Review </w:t>
      </w:r>
    </w:p>
    <w:p w:rsidR="0006460A" w:rsidRDefault="0006460A" w:rsidP="0006460A">
      <w:pPr>
        <w:numPr>
          <w:ilvl w:val="0"/>
          <w:numId w:val="4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Trivia Game </w:t>
      </w:r>
    </w:p>
    <w:p w:rsidR="001D45C0" w:rsidRPr="004A24A7" w:rsidRDefault="001D45C0" w:rsidP="004A24A7"/>
    <w:sectPr w:rsidR="001D45C0" w:rsidRPr="004A24A7" w:rsidSect="007B44F9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AF9"/>
    <w:multiLevelType w:val="multilevel"/>
    <w:tmpl w:val="EC2A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44AA"/>
    <w:multiLevelType w:val="hybridMultilevel"/>
    <w:tmpl w:val="BB40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74525"/>
    <w:multiLevelType w:val="multilevel"/>
    <w:tmpl w:val="9BB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74B91"/>
    <w:multiLevelType w:val="multilevel"/>
    <w:tmpl w:val="72E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7"/>
    <w:rsid w:val="0006460A"/>
    <w:rsid w:val="001D45C0"/>
    <w:rsid w:val="001F7A44"/>
    <w:rsid w:val="00270249"/>
    <w:rsid w:val="00485EBB"/>
    <w:rsid w:val="004A24A7"/>
    <w:rsid w:val="007E785F"/>
    <w:rsid w:val="009F753F"/>
    <w:rsid w:val="00B64B70"/>
    <w:rsid w:val="00B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F8019-A089-471A-96EB-342A9B9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24A7"/>
    <w:pPr>
      <w:spacing w:before="100" w:beforeAutospacing="1" w:after="100" w:afterAutospacing="1"/>
    </w:pPr>
  </w:style>
  <w:style w:type="character" w:styleId="Strong">
    <w:name w:val="Strong"/>
    <w:qFormat/>
    <w:rsid w:val="004A24A7"/>
    <w:rPr>
      <w:b/>
      <w:bCs/>
    </w:rPr>
  </w:style>
  <w:style w:type="character" w:customStyle="1" w:styleId="style161">
    <w:name w:val="style161"/>
    <w:rsid w:val="004A24A7"/>
    <w:rPr>
      <w:rFonts w:ascii="Comic Sans MS" w:hAnsi="Comic Sans MS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5</cp:revision>
  <cp:lastPrinted>2015-04-13T12:36:00Z</cp:lastPrinted>
  <dcterms:created xsi:type="dcterms:W3CDTF">2015-04-10T18:12:00Z</dcterms:created>
  <dcterms:modified xsi:type="dcterms:W3CDTF">2016-12-05T17:07:00Z</dcterms:modified>
</cp:coreProperties>
</file>